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072" w:rsidRPr="00AD3451" w:rsidRDefault="00DD4623" w:rsidP="00DD4623">
      <w:pPr>
        <w:keepNext/>
        <w:widowControl w:val="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3451">
        <w:rPr>
          <w:rFonts w:ascii="Times New Roman" w:hAnsi="Times New Roman" w:cs="Times New Roman"/>
          <w:b/>
          <w:sz w:val="28"/>
          <w:szCs w:val="28"/>
        </w:rPr>
        <w:t>Решить ситуационные задачи</w:t>
      </w:r>
    </w:p>
    <w:p w:rsidR="00DD4623" w:rsidRPr="00AD3451" w:rsidRDefault="00DD4623" w:rsidP="00DD4623">
      <w:pPr>
        <w:keepNext/>
        <w:widowControl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D4623" w:rsidRPr="00B4567B" w:rsidRDefault="00DD4623" w:rsidP="00AD3451">
      <w:pPr>
        <w:keepNext/>
        <w:widowControl w:val="0"/>
        <w:rPr>
          <w:rFonts w:ascii="Times New Roman" w:hAnsi="Times New Roman" w:cs="Times New Roman"/>
          <w:sz w:val="28"/>
          <w:szCs w:val="28"/>
        </w:rPr>
      </w:pPr>
      <w:r w:rsidRPr="00B456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</w:t>
      </w:r>
      <w:r w:rsidR="00B4567B" w:rsidRPr="00B456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Перечислить органы управления и контроля в области </w:t>
      </w:r>
      <w:proofErr w:type="spellStart"/>
      <w:r w:rsidR="00B4567B" w:rsidRPr="00B456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техносферной</w:t>
      </w:r>
      <w:proofErr w:type="spellEnd"/>
      <w:r w:rsidR="00B4567B" w:rsidRPr="00B456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безопасностью</w:t>
      </w:r>
    </w:p>
    <w:p w:rsidR="00DD4623" w:rsidRDefault="00DD4623" w:rsidP="00B1482A">
      <w:pPr>
        <w:keepNext/>
        <w:widowControl w:val="0"/>
        <w:rPr>
          <w:rFonts w:ascii="Times New Roman" w:hAnsi="Times New Roman" w:cs="Times New Roman"/>
          <w:sz w:val="28"/>
          <w:szCs w:val="28"/>
        </w:rPr>
      </w:pPr>
    </w:p>
    <w:p w:rsidR="00B26D07" w:rsidRDefault="00B26D07" w:rsidP="00B1482A">
      <w:pPr>
        <w:keepNext/>
        <w:widowControl w:val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Государственные органы общей компетенции – Президент, Федеральное собрание, Государственная дума, представительные и исполнительные органы субъектов РФ, муниципальные органы)</w:t>
      </w:r>
      <w:proofErr w:type="gramEnd"/>
    </w:p>
    <w:p w:rsidR="00B26D07" w:rsidRDefault="00B26D07" w:rsidP="00B1482A">
      <w:pPr>
        <w:keepNext/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Специально уполномоченные органы:</w:t>
      </w:r>
    </w:p>
    <w:p w:rsidR="00B26D07" w:rsidRDefault="00B26D07" w:rsidP="00B1482A">
      <w:pPr>
        <w:keepNext/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комплексные государственные органы (Минприроды РФ,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Санэпиднадзр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РФ, Росгидромет, МЧС России)</w:t>
      </w:r>
    </w:p>
    <w:p w:rsidR="00B26D07" w:rsidRDefault="00B26D07" w:rsidP="00B1482A">
      <w:pPr>
        <w:keepNext/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отраслевые государственные органы (Роскомзем,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Россельхоз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Госкомрыболовство</w:t>
      </w:r>
      <w:proofErr w:type="spellEnd"/>
      <w:r>
        <w:rPr>
          <w:rFonts w:ascii="Times New Roman" w:hAnsi="Times New Roman" w:cs="Times New Roman"/>
          <w:sz w:val="28"/>
          <w:szCs w:val="28"/>
        </w:rPr>
        <w:t>, Минсельхоз РФ)</w:t>
      </w:r>
    </w:p>
    <w:p w:rsidR="00B26D07" w:rsidRDefault="00B26D07" w:rsidP="00B1482A">
      <w:pPr>
        <w:keepNext/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функциональные государственные органы (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Росатом</w:t>
      </w:r>
      <w:proofErr w:type="spellEnd"/>
      <w:r>
        <w:rPr>
          <w:rFonts w:ascii="Times New Roman" w:hAnsi="Times New Roman" w:cs="Times New Roman"/>
          <w:sz w:val="28"/>
          <w:szCs w:val="28"/>
        </w:rPr>
        <w:t>, Росздравнадзор, МВД России)</w:t>
      </w:r>
    </w:p>
    <w:p w:rsidR="00B26D07" w:rsidRPr="00B4567B" w:rsidRDefault="00B26D07" w:rsidP="00B1482A">
      <w:pPr>
        <w:keepNext/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Органы местного самоуправления (совет депутатов, городская дума)</w:t>
      </w:r>
    </w:p>
    <w:p w:rsidR="00DD4623" w:rsidRPr="00BE0192" w:rsidRDefault="00DD4623" w:rsidP="00B1482A">
      <w:pPr>
        <w:keepNext/>
        <w:widowControl w:val="0"/>
        <w:rPr>
          <w:rFonts w:ascii="Times New Roman" w:hAnsi="Times New Roman" w:cs="Times New Roman"/>
          <w:sz w:val="28"/>
          <w:szCs w:val="28"/>
        </w:rPr>
      </w:pPr>
    </w:p>
    <w:p w:rsidR="00DD4623" w:rsidRPr="00BE0192" w:rsidRDefault="00DD4623" w:rsidP="00B1482A">
      <w:pPr>
        <w:keepNext/>
        <w:widowControl w:val="0"/>
        <w:rPr>
          <w:rFonts w:ascii="Times New Roman" w:hAnsi="Times New Roman" w:cs="Times New Roman"/>
          <w:sz w:val="28"/>
          <w:szCs w:val="28"/>
        </w:rPr>
      </w:pPr>
    </w:p>
    <w:p w:rsidR="00DD4623" w:rsidRPr="00BE0192" w:rsidRDefault="00DD4623" w:rsidP="00B1482A">
      <w:pPr>
        <w:keepNext/>
        <w:widowControl w:val="0"/>
        <w:rPr>
          <w:rFonts w:ascii="Times New Roman" w:hAnsi="Times New Roman" w:cs="Times New Roman"/>
          <w:sz w:val="28"/>
          <w:szCs w:val="28"/>
        </w:rPr>
      </w:pPr>
      <w:r w:rsidRPr="00BE0192">
        <w:rPr>
          <w:rFonts w:ascii="Times New Roman" w:hAnsi="Times New Roman" w:cs="Times New Roman"/>
          <w:sz w:val="28"/>
          <w:szCs w:val="28"/>
        </w:rPr>
        <w:t xml:space="preserve">2. </w:t>
      </w:r>
      <w:r w:rsidR="00B4567B" w:rsidRPr="00B4567B">
        <w:rPr>
          <w:rFonts w:ascii="Times New Roman" w:hAnsi="Times New Roman" w:cs="Times New Roman"/>
          <w:bCs/>
          <w:sz w:val="28"/>
          <w:szCs w:val="28"/>
        </w:rPr>
        <w:t>Определить порядок исчисления платежей за загрязнение окружающей среды</w:t>
      </w:r>
    </w:p>
    <w:p w:rsidR="00DD4623" w:rsidRDefault="00DD4623" w:rsidP="00B1482A">
      <w:pPr>
        <w:keepNext/>
        <w:widowControl w:val="0"/>
        <w:rPr>
          <w:rFonts w:ascii="Times New Roman" w:hAnsi="Times New Roman" w:cs="Times New Roman"/>
          <w:sz w:val="28"/>
          <w:szCs w:val="28"/>
        </w:rPr>
      </w:pPr>
    </w:p>
    <w:p w:rsidR="00B26D07" w:rsidRPr="00BE0192" w:rsidRDefault="00B26D07" w:rsidP="00B1482A">
      <w:pPr>
        <w:keepNext/>
        <w:widowContro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B26D07">
        <w:rPr>
          <w:rFonts w:ascii="Times New Roman" w:hAnsi="Times New Roman" w:cs="Times New Roman"/>
          <w:sz w:val="28"/>
          <w:szCs w:val="28"/>
        </w:rPr>
        <w:t>Плата за сверхлимитное загрязнение окружающей природной среды определяется путем умножения соответствующих ставок платы за загрязнение в пределах установленных лимитов на величину превышения фактической массы выбросов, сбросов загрязняющих веществ, объемов размещения отходов уровней вредного воздействия над установленными лимитами, суммирования полученных произведений по видам загрязнения и умножения этих сумм на пятикратный повышающий коэффициент.</w:t>
      </w:r>
      <w:bookmarkStart w:id="0" w:name="_GoBack"/>
      <w:bookmarkEnd w:id="0"/>
      <w:proofErr w:type="gramEnd"/>
    </w:p>
    <w:p w:rsidR="00DD4623" w:rsidRPr="00BE0192" w:rsidRDefault="00DD4623" w:rsidP="00B1482A">
      <w:pPr>
        <w:keepNext/>
        <w:widowControl w:val="0"/>
        <w:rPr>
          <w:rFonts w:ascii="Times New Roman" w:hAnsi="Times New Roman" w:cs="Times New Roman"/>
          <w:sz w:val="28"/>
          <w:szCs w:val="28"/>
        </w:rPr>
      </w:pPr>
    </w:p>
    <w:p w:rsidR="00DD4623" w:rsidRPr="00BE0192" w:rsidRDefault="00DD4623" w:rsidP="00B1482A">
      <w:pPr>
        <w:keepNext/>
        <w:widowControl w:val="0"/>
        <w:rPr>
          <w:rFonts w:ascii="Times New Roman" w:hAnsi="Times New Roman" w:cs="Times New Roman"/>
          <w:sz w:val="28"/>
          <w:szCs w:val="28"/>
        </w:rPr>
      </w:pPr>
    </w:p>
    <w:p w:rsidR="00DD4623" w:rsidRPr="00BE0192" w:rsidRDefault="00DD4623" w:rsidP="00B1482A">
      <w:pPr>
        <w:keepNext/>
        <w:widowControl w:val="0"/>
        <w:rPr>
          <w:rFonts w:ascii="Times New Roman" w:hAnsi="Times New Roman" w:cs="Times New Roman"/>
          <w:sz w:val="28"/>
          <w:szCs w:val="28"/>
        </w:rPr>
      </w:pPr>
    </w:p>
    <w:p w:rsidR="00B4567B" w:rsidRPr="00BE0192" w:rsidRDefault="00B4567B">
      <w:pPr>
        <w:keepNext/>
        <w:widowControl w:val="0"/>
        <w:rPr>
          <w:rFonts w:ascii="Times New Roman" w:hAnsi="Times New Roman" w:cs="Times New Roman"/>
          <w:sz w:val="28"/>
          <w:szCs w:val="28"/>
        </w:rPr>
      </w:pPr>
    </w:p>
    <w:sectPr w:rsidR="00B4567B" w:rsidRPr="00BE0192" w:rsidSect="001470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42AD1"/>
    <w:multiLevelType w:val="hybridMultilevel"/>
    <w:tmpl w:val="299A86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82A"/>
    <w:rsid w:val="0009151D"/>
    <w:rsid w:val="00106994"/>
    <w:rsid w:val="00147072"/>
    <w:rsid w:val="001F167A"/>
    <w:rsid w:val="00221BC3"/>
    <w:rsid w:val="00300230"/>
    <w:rsid w:val="00556A2B"/>
    <w:rsid w:val="005C1DB3"/>
    <w:rsid w:val="00636E94"/>
    <w:rsid w:val="006E3259"/>
    <w:rsid w:val="007B5DDF"/>
    <w:rsid w:val="00951FC5"/>
    <w:rsid w:val="009E0062"/>
    <w:rsid w:val="00A7484D"/>
    <w:rsid w:val="00A84BAD"/>
    <w:rsid w:val="00AD3451"/>
    <w:rsid w:val="00B1482A"/>
    <w:rsid w:val="00B26D07"/>
    <w:rsid w:val="00B4567B"/>
    <w:rsid w:val="00BC1E34"/>
    <w:rsid w:val="00BE0192"/>
    <w:rsid w:val="00BE142D"/>
    <w:rsid w:val="00CB2C79"/>
    <w:rsid w:val="00CF3ACA"/>
    <w:rsid w:val="00D31C6D"/>
    <w:rsid w:val="00DD4623"/>
    <w:rsid w:val="00FC32E2"/>
    <w:rsid w:val="00FD4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45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0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46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45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0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4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Семеновы</dc:creator>
  <cp:lastModifiedBy>лисичка</cp:lastModifiedBy>
  <cp:revision>3</cp:revision>
  <dcterms:created xsi:type="dcterms:W3CDTF">2021-11-26T05:20:00Z</dcterms:created>
  <dcterms:modified xsi:type="dcterms:W3CDTF">2021-11-26T10:13:00Z</dcterms:modified>
</cp:coreProperties>
</file>